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20</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eastAsia="zh-CN"/>
              </w:rPr>
              <w:t>关于新乡市新合鑫保温材料有限公司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1万立方EPS/XPS板项目噪声和固体废物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val="en-US" w:eastAsia="zh-CN"/>
              </w:rPr>
              <w:t>验收合格的批复</w:t>
            </w:r>
          </w:p>
          <w:p>
            <w:pPr>
              <w:keepNext w:val="0"/>
              <w:keepLines w:val="0"/>
              <w:pageBreakBefore w:val="0"/>
              <w:widowControl w:val="0"/>
              <w:tabs>
                <w:tab w:val="left" w:pos="568"/>
              </w:tabs>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rPr>
            </w:pPr>
            <w:r>
              <w:rPr>
                <w:rFonts w:hint="eastAsia" w:ascii="宋体" w:hAnsi="宋体" w:eastAsia="宋体" w:cs="宋体"/>
                <w:sz w:val="28"/>
                <w:szCs w:val="28"/>
                <w:lang w:eastAsia="zh-CN"/>
              </w:rPr>
              <w:t>新乡市新合鑫保温材料有限公司</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w:t>
            </w:r>
            <w:r>
              <w:rPr>
                <w:rFonts w:hint="eastAsia" w:ascii="宋体" w:hAnsi="宋体" w:eastAsia="宋体" w:cs="宋体"/>
                <w:sz w:val="28"/>
                <w:szCs w:val="28"/>
                <w:lang w:eastAsia="zh-CN"/>
              </w:rPr>
              <w:t>公司</w:t>
            </w:r>
            <w:r>
              <w:rPr>
                <w:rFonts w:hint="eastAsia" w:ascii="宋体" w:hAnsi="宋体" w:eastAsia="宋体" w:cs="宋体"/>
                <w:sz w:val="28"/>
                <w:szCs w:val="28"/>
              </w:rPr>
              <w:t>《</w:t>
            </w:r>
            <w:r>
              <w:rPr>
                <w:rFonts w:hint="eastAsia" w:ascii="宋体" w:hAnsi="宋体" w:eastAsia="宋体" w:cs="宋体"/>
                <w:sz w:val="28"/>
                <w:szCs w:val="28"/>
                <w:lang w:eastAsia="zh-CN"/>
              </w:rPr>
              <w:t>新乡市新合鑫保温材料有限公司年产</w:t>
            </w:r>
            <w:r>
              <w:rPr>
                <w:rFonts w:hint="eastAsia" w:ascii="宋体" w:hAnsi="宋体" w:eastAsia="宋体" w:cs="宋体"/>
                <w:sz w:val="28"/>
                <w:szCs w:val="28"/>
                <w:lang w:val="en-US" w:eastAsia="zh-CN"/>
              </w:rPr>
              <w:t>1万立方EPS/XPS板项目</w:t>
            </w:r>
            <w:r>
              <w:rPr>
                <w:rFonts w:hint="eastAsia" w:ascii="宋体" w:hAnsi="宋体" w:eastAsia="宋体" w:cs="宋体"/>
                <w:sz w:val="28"/>
                <w:szCs w:val="28"/>
                <w:lang w:eastAsia="zh-CN"/>
              </w:rPr>
              <w:t>（噪声、固废）</w:t>
            </w:r>
            <w:r>
              <w:rPr>
                <w:rFonts w:hint="eastAsia" w:ascii="宋体" w:hAnsi="宋体" w:eastAsia="宋体" w:cs="宋体"/>
                <w:sz w:val="28"/>
                <w:szCs w:val="28"/>
              </w:rPr>
              <w:t>竣工环境保护验收申请》及</w:t>
            </w:r>
            <w:r>
              <w:rPr>
                <w:rFonts w:hint="eastAsia" w:ascii="宋体" w:hAnsi="宋体" w:eastAsia="宋体" w:cs="宋体"/>
                <w:sz w:val="28"/>
                <w:szCs w:val="28"/>
                <w:lang w:eastAsia="zh-CN"/>
              </w:rPr>
              <w:t>《新乡市新合鑫保温材料有限公司年产</w:t>
            </w:r>
            <w:r>
              <w:rPr>
                <w:rFonts w:hint="eastAsia" w:ascii="宋体" w:hAnsi="宋体" w:eastAsia="宋体" w:cs="宋体"/>
                <w:sz w:val="28"/>
                <w:szCs w:val="28"/>
                <w:lang w:val="en-US" w:eastAsia="zh-CN"/>
              </w:rPr>
              <w:t>1万立方EPS/XPS板项目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监测报告》等</w:t>
            </w:r>
            <w:r>
              <w:rPr>
                <w:rFonts w:hint="eastAsia" w:ascii="宋体" w:hAnsi="宋体" w:eastAsia="宋体" w:cs="宋体"/>
                <w:sz w:val="28"/>
                <w:szCs w:val="28"/>
              </w:rPr>
              <w:t>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新乡市新合鑫保温材料有限公司位于新乡县翟坡镇西环路中段</w:t>
            </w:r>
            <w:r>
              <w:rPr>
                <w:rFonts w:hint="eastAsia" w:ascii="宋体" w:hAnsi="宋体" w:eastAsia="宋体" w:cs="宋体"/>
                <w:sz w:val="28"/>
                <w:szCs w:val="28"/>
                <w:lang w:val="en-US" w:eastAsia="zh-CN"/>
              </w:rPr>
              <w:t>305号</w:t>
            </w:r>
            <w:r>
              <w:rPr>
                <w:rFonts w:hint="eastAsia" w:ascii="宋体" w:hAnsi="宋体" w:eastAsia="宋体" w:cs="宋体"/>
                <w:sz w:val="28"/>
                <w:szCs w:val="28"/>
                <w:lang w:eastAsia="zh-CN"/>
              </w:rPr>
              <w:t>，生产规模为年产</w:t>
            </w:r>
            <w:r>
              <w:rPr>
                <w:rFonts w:hint="eastAsia" w:ascii="宋体" w:hAnsi="宋体" w:eastAsia="宋体" w:cs="宋体"/>
                <w:sz w:val="28"/>
                <w:szCs w:val="28"/>
                <w:lang w:val="en-US" w:eastAsia="zh-CN"/>
              </w:rPr>
              <w:t>1万立方EPS塑料泡沫板，项目投资200万元，其中环保投资12万元。该项目环评报告表于2018年1月由河南安环环保科技有限公司编制完成，于2018年2月经新乡县环境保护局批复，批复文号：新环表[2018]010号。项目于2018年3月开工建设，2018年5月投入试生产运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项目实际建设中燃气锅炉型号变动但功率不变，预发机较原环评报告减少1台，原环评报告1台锯齿切割机改为3台电阻丝热熔切割机，不再产生粉尘，原环评批复集气罩+袋式除尘器不再建设，</w:t>
            </w:r>
            <w:bookmarkStart w:id="1" w:name="_GoBack"/>
            <w:bookmarkEnd w:id="1"/>
            <w:r>
              <w:rPr>
                <w:rFonts w:hint="eastAsia" w:ascii="宋体" w:hAnsi="宋体" w:eastAsia="宋体" w:cs="宋体"/>
                <w:sz w:val="28"/>
                <w:szCs w:val="28"/>
                <w:lang w:val="en-US" w:eastAsia="zh-CN"/>
              </w:rPr>
              <w:t>产生少量的非甲烷总烃经管道收集引到发泡工序废气治理措施进行处理。以上变动不属于重大变更。</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了厂房密闭</w:t>
            </w:r>
            <w:r>
              <w:rPr>
                <w:rFonts w:hint="eastAsia" w:ascii="宋体" w:hAnsi="宋体" w:eastAsia="宋体" w:cs="宋体"/>
                <w:sz w:val="28"/>
                <w:szCs w:val="28"/>
              </w:rPr>
              <w:t>隔音</w:t>
            </w:r>
            <w:r>
              <w:rPr>
                <w:rFonts w:hint="eastAsia" w:ascii="宋体" w:hAnsi="宋体" w:eastAsia="宋体" w:cs="宋体"/>
                <w:sz w:val="28"/>
                <w:szCs w:val="28"/>
                <w:lang w:eastAsia="zh-CN"/>
              </w:rPr>
              <w:t>、减震基础及距离衰减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按环评要求建设了一般固废储存场</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及危废暂存间10m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eastAsia="zh-CN"/>
              </w:rPr>
              <w:t>边角料收集后定期出售</w:t>
            </w:r>
            <w:r>
              <w:rPr>
                <w:rFonts w:hint="eastAsia" w:ascii="宋体" w:hAnsi="宋体" w:eastAsia="宋体" w:cs="宋体"/>
                <w:sz w:val="28"/>
                <w:szCs w:val="28"/>
                <w:lang w:val="en-US" w:eastAsia="zh-CN"/>
              </w:rPr>
              <w:t>,废催化板、UV灯管属危废，目前尚未产生。</w:t>
            </w:r>
            <w:r>
              <w:rPr>
                <w:rFonts w:hint="eastAsia" w:ascii="宋体" w:hAnsi="宋体" w:eastAsia="宋体" w:cs="宋体"/>
                <w:sz w:val="28"/>
                <w:szCs w:val="28"/>
                <w:lang w:eastAsia="zh-CN"/>
              </w:rPr>
              <w:t>生活垃圾收集后交由环卫部门处理。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新乡市新合鑫保温材料有限公司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《新乡市新合鑫保温材料有限公司年产</w:t>
            </w:r>
            <w:r>
              <w:rPr>
                <w:rFonts w:hint="eastAsia" w:ascii="宋体" w:hAnsi="宋体" w:eastAsia="宋体" w:cs="宋体"/>
                <w:sz w:val="28"/>
                <w:szCs w:val="28"/>
                <w:lang w:val="en-US" w:eastAsia="zh-CN"/>
              </w:rPr>
              <w:t>1万立方EPS/XPS板项目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lang w:eastAsia="zh-CN"/>
              </w:rPr>
              <w:t>及</w:t>
            </w:r>
            <w:r>
              <w:rPr>
                <w:rFonts w:hint="eastAsia" w:ascii="宋体" w:hAnsi="宋体" w:eastAsia="宋体" w:cs="宋体"/>
                <w:sz w:val="28"/>
                <w:szCs w:val="28"/>
                <w:lang w:eastAsia="zh-CN"/>
              </w:rPr>
              <w:t>河南省松筠检测技术有限公司对该项目进行的环境监测结果（河南松筠检测字</w:t>
            </w:r>
            <w:r>
              <w:rPr>
                <w:rFonts w:hint="eastAsia" w:ascii="宋体" w:hAnsi="宋体" w:eastAsia="宋体" w:cs="宋体"/>
                <w:sz w:val="28"/>
                <w:szCs w:val="28"/>
                <w:lang w:val="en-US" w:eastAsia="zh-CN"/>
              </w:rPr>
              <w:t>[2018]</w:t>
            </w: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1594号）</w:t>
            </w:r>
            <w:r>
              <w:rPr>
                <w:rFonts w:hint="eastAsia" w:ascii="宋体" w:hAnsi="宋体" w:eastAsia="宋体" w:cs="宋体"/>
                <w:sz w:val="28"/>
                <w:szCs w:val="28"/>
                <w:vertAlign w:val="baseline"/>
                <w:lang w:val="en-US" w:eastAsia="zh-CN"/>
              </w:rPr>
              <w:t>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60dB(A)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vertAlign w:val="baseline"/>
                <w:lang w:eastAsia="zh-CN"/>
              </w:rPr>
              <w:t>已</w:t>
            </w:r>
            <w:r>
              <w:rPr>
                <w:rFonts w:hint="eastAsia" w:ascii="宋体" w:hAnsi="宋体" w:eastAsia="宋体" w:cs="宋体"/>
                <w:sz w:val="28"/>
                <w:szCs w:val="28"/>
                <w:lang w:eastAsia="zh-CN"/>
              </w:rPr>
              <w:t>建设了一般固废储存场</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及危废暂存间10m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eastAsia="zh-CN"/>
              </w:rPr>
              <w:t>边角料收集后定期出售</w:t>
            </w:r>
            <w:r>
              <w:rPr>
                <w:rFonts w:hint="eastAsia" w:ascii="宋体" w:hAnsi="宋体" w:eastAsia="宋体" w:cs="宋体"/>
                <w:sz w:val="28"/>
                <w:szCs w:val="28"/>
                <w:lang w:val="en-US" w:eastAsia="zh-CN"/>
              </w:rPr>
              <w:t>,废催化板、UV灯管属危废，目前尚未产生。</w:t>
            </w:r>
            <w:r>
              <w:rPr>
                <w:rFonts w:hint="eastAsia" w:ascii="宋体" w:hAnsi="宋体" w:eastAsia="宋体" w:cs="宋体"/>
                <w:sz w:val="28"/>
                <w:szCs w:val="28"/>
                <w:lang w:eastAsia="zh-CN"/>
              </w:rPr>
              <w:t>生活垃圾收集后交由环卫部门处理。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该项目在实施过程中基本按照环境影响评价文件及其批复要求配套建设了相应的噪声和固体废物污染防治设施，待催化板、</w:t>
            </w:r>
            <w:r>
              <w:rPr>
                <w:rFonts w:hint="eastAsia" w:ascii="宋体" w:hAnsi="宋体" w:eastAsia="宋体" w:cs="宋体"/>
                <w:sz w:val="28"/>
                <w:szCs w:val="28"/>
                <w:vertAlign w:val="baseline"/>
                <w:lang w:val="en-US" w:eastAsia="zh-CN"/>
              </w:rPr>
              <w:t>UV灯管更换后，及时委托有危废处置资质的单位，对废废催化板、UV灯管进行处置。</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的规定，对该项目其它环境保护设施开展竣工环境保护验收，验收合格后，主体工程方可正式投入运营。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880" w:firstLineChars="21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eastAsia"/>
                <w:vertAlign w:val="baseline"/>
              </w:rPr>
            </w:pPr>
            <w:r>
              <w:rPr>
                <w:rFonts w:hint="eastAsia" w:ascii="宋体" w:hAnsi="宋体" w:eastAsia="宋体" w:cs="宋体"/>
                <w:sz w:val="28"/>
                <w:szCs w:val="28"/>
                <w:vertAlign w:val="baseline"/>
                <w:lang w:val="en-US" w:eastAsia="zh-CN"/>
              </w:rPr>
              <w:t xml:space="preserve">                                           2018年12月20日</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2DB703C"/>
    <w:rsid w:val="035B4ACA"/>
    <w:rsid w:val="0485304B"/>
    <w:rsid w:val="049C4D82"/>
    <w:rsid w:val="058779DD"/>
    <w:rsid w:val="06897E15"/>
    <w:rsid w:val="06C746CC"/>
    <w:rsid w:val="06F439EC"/>
    <w:rsid w:val="07091306"/>
    <w:rsid w:val="0747353F"/>
    <w:rsid w:val="09651E91"/>
    <w:rsid w:val="098644E2"/>
    <w:rsid w:val="09DD61B1"/>
    <w:rsid w:val="0B97455C"/>
    <w:rsid w:val="0BE9048F"/>
    <w:rsid w:val="0C4C484F"/>
    <w:rsid w:val="0DB71BB9"/>
    <w:rsid w:val="0E212029"/>
    <w:rsid w:val="0EE5577C"/>
    <w:rsid w:val="100A42D4"/>
    <w:rsid w:val="11725D25"/>
    <w:rsid w:val="126D04A1"/>
    <w:rsid w:val="13DA47EB"/>
    <w:rsid w:val="13FB03D1"/>
    <w:rsid w:val="141E5CAE"/>
    <w:rsid w:val="14391A65"/>
    <w:rsid w:val="14980AA1"/>
    <w:rsid w:val="149C03F2"/>
    <w:rsid w:val="164B0309"/>
    <w:rsid w:val="16711D71"/>
    <w:rsid w:val="16B05670"/>
    <w:rsid w:val="17107217"/>
    <w:rsid w:val="182B3BE0"/>
    <w:rsid w:val="184952E2"/>
    <w:rsid w:val="186954A5"/>
    <w:rsid w:val="1A352DF2"/>
    <w:rsid w:val="1A811411"/>
    <w:rsid w:val="1B050C9A"/>
    <w:rsid w:val="1CB27DCD"/>
    <w:rsid w:val="1E1A30CF"/>
    <w:rsid w:val="1E52788D"/>
    <w:rsid w:val="1F3F290D"/>
    <w:rsid w:val="1FAC0403"/>
    <w:rsid w:val="1FC85F08"/>
    <w:rsid w:val="1FFB0FA6"/>
    <w:rsid w:val="20D23464"/>
    <w:rsid w:val="212146F1"/>
    <w:rsid w:val="21525AE3"/>
    <w:rsid w:val="22CB5A0C"/>
    <w:rsid w:val="2516422B"/>
    <w:rsid w:val="252F0066"/>
    <w:rsid w:val="260F4087"/>
    <w:rsid w:val="26505109"/>
    <w:rsid w:val="26BC00F3"/>
    <w:rsid w:val="2739164A"/>
    <w:rsid w:val="27771117"/>
    <w:rsid w:val="283F6B2A"/>
    <w:rsid w:val="29BD7AAE"/>
    <w:rsid w:val="2AA25B2C"/>
    <w:rsid w:val="2B80738B"/>
    <w:rsid w:val="30842A66"/>
    <w:rsid w:val="30B17A9E"/>
    <w:rsid w:val="3186110A"/>
    <w:rsid w:val="318C2EEB"/>
    <w:rsid w:val="333E530C"/>
    <w:rsid w:val="346213B1"/>
    <w:rsid w:val="3501139C"/>
    <w:rsid w:val="350F147C"/>
    <w:rsid w:val="356F7CFD"/>
    <w:rsid w:val="35D47DB5"/>
    <w:rsid w:val="35F92D84"/>
    <w:rsid w:val="36A24186"/>
    <w:rsid w:val="37397E72"/>
    <w:rsid w:val="37A448A5"/>
    <w:rsid w:val="39A23655"/>
    <w:rsid w:val="3A3E3B7D"/>
    <w:rsid w:val="3A616ADB"/>
    <w:rsid w:val="3DE52EE8"/>
    <w:rsid w:val="3F216226"/>
    <w:rsid w:val="3F3A5BF8"/>
    <w:rsid w:val="3FA54BF6"/>
    <w:rsid w:val="407E0EC3"/>
    <w:rsid w:val="42744F22"/>
    <w:rsid w:val="43E82B9A"/>
    <w:rsid w:val="444A50A8"/>
    <w:rsid w:val="44AF63EE"/>
    <w:rsid w:val="44EF33E8"/>
    <w:rsid w:val="46DB5604"/>
    <w:rsid w:val="491475A6"/>
    <w:rsid w:val="49B722E0"/>
    <w:rsid w:val="4B770C32"/>
    <w:rsid w:val="4B8B7B39"/>
    <w:rsid w:val="4C754CA5"/>
    <w:rsid w:val="4CF92E19"/>
    <w:rsid w:val="4E832D68"/>
    <w:rsid w:val="4EF1082B"/>
    <w:rsid w:val="4FBC0391"/>
    <w:rsid w:val="4FED0A3C"/>
    <w:rsid w:val="4FF90AAD"/>
    <w:rsid w:val="504A741C"/>
    <w:rsid w:val="5180359E"/>
    <w:rsid w:val="51F900D7"/>
    <w:rsid w:val="52503BD7"/>
    <w:rsid w:val="52E37785"/>
    <w:rsid w:val="540D7E26"/>
    <w:rsid w:val="54C12286"/>
    <w:rsid w:val="56150D58"/>
    <w:rsid w:val="581255DD"/>
    <w:rsid w:val="582779DA"/>
    <w:rsid w:val="5858356B"/>
    <w:rsid w:val="58584983"/>
    <w:rsid w:val="58A1256C"/>
    <w:rsid w:val="58D156F4"/>
    <w:rsid w:val="59950F47"/>
    <w:rsid w:val="59C71AB9"/>
    <w:rsid w:val="5A7875C1"/>
    <w:rsid w:val="5AAA49D1"/>
    <w:rsid w:val="5B48399E"/>
    <w:rsid w:val="5BC967EA"/>
    <w:rsid w:val="5C152D4D"/>
    <w:rsid w:val="5C75652A"/>
    <w:rsid w:val="5C7B1302"/>
    <w:rsid w:val="5C9E3C6F"/>
    <w:rsid w:val="5CDC4A3F"/>
    <w:rsid w:val="5E36065A"/>
    <w:rsid w:val="5E6F0B24"/>
    <w:rsid w:val="5FB6358E"/>
    <w:rsid w:val="600F7701"/>
    <w:rsid w:val="60124C14"/>
    <w:rsid w:val="60EC2655"/>
    <w:rsid w:val="61EA00F9"/>
    <w:rsid w:val="642B2139"/>
    <w:rsid w:val="674811BC"/>
    <w:rsid w:val="680405E8"/>
    <w:rsid w:val="680D7865"/>
    <w:rsid w:val="68197C43"/>
    <w:rsid w:val="699C0906"/>
    <w:rsid w:val="6A030CFC"/>
    <w:rsid w:val="6BC85889"/>
    <w:rsid w:val="6BF64A94"/>
    <w:rsid w:val="6CAD35DC"/>
    <w:rsid w:val="6DBF1AE2"/>
    <w:rsid w:val="709B5911"/>
    <w:rsid w:val="71217B1C"/>
    <w:rsid w:val="715427B0"/>
    <w:rsid w:val="71957B15"/>
    <w:rsid w:val="72185E1F"/>
    <w:rsid w:val="725267CD"/>
    <w:rsid w:val="733D3E9C"/>
    <w:rsid w:val="733F7E22"/>
    <w:rsid w:val="74443FB4"/>
    <w:rsid w:val="74B841C2"/>
    <w:rsid w:val="75351251"/>
    <w:rsid w:val="75881BD6"/>
    <w:rsid w:val="759509BA"/>
    <w:rsid w:val="75AE4990"/>
    <w:rsid w:val="75CA7DDB"/>
    <w:rsid w:val="77396C62"/>
    <w:rsid w:val="77A10D34"/>
    <w:rsid w:val="787F6784"/>
    <w:rsid w:val="78E4372C"/>
    <w:rsid w:val="79F62EA3"/>
    <w:rsid w:val="7AA63CAE"/>
    <w:rsid w:val="7AAD209B"/>
    <w:rsid w:val="7ACD67F4"/>
    <w:rsid w:val="7BFE38A0"/>
    <w:rsid w:val="7D3A7DBF"/>
    <w:rsid w:val="7D7504E2"/>
    <w:rsid w:val="7DA500DB"/>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2018-09-04T07:31:00Z</cp:lastPrinted>
  <dcterms:modified xsi:type="dcterms:W3CDTF">2018-12-24T01:25:49Z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